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8A" w:rsidRDefault="001C6D8A" w:rsidP="00B63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3FB2" w:rsidRDefault="003D3FB2" w:rsidP="00B639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1720" w:rsidRDefault="007D1720" w:rsidP="007D1720">
      <w:pPr>
        <w:pStyle w:val="1"/>
        <w:spacing w:line="321" w:lineRule="exact"/>
        <w:ind w:left="0"/>
      </w:pPr>
    </w:p>
    <w:p w:rsidR="00FB4C23" w:rsidRPr="00544118" w:rsidRDefault="00FB4C23" w:rsidP="00FB4C23">
      <w:pPr>
        <w:tabs>
          <w:tab w:val="left" w:pos="639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544118">
        <w:rPr>
          <w:rFonts w:ascii="Times New Roman" w:hAnsi="Times New Roman"/>
          <w:sz w:val="28"/>
          <w:szCs w:val="28"/>
          <w:lang w:eastAsia="ru-RU" w:bidi="ru-RU"/>
        </w:rPr>
        <w:t>3005009, Российская Федерация, Курская область, город Курск, ул. Бутко, 21</w:t>
      </w:r>
    </w:p>
    <w:p w:rsidR="00FB4C23" w:rsidRPr="00544118" w:rsidRDefault="00FB4C23" w:rsidP="00FB4C23">
      <w:pPr>
        <w:tabs>
          <w:tab w:val="left" w:pos="639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544118">
        <w:rPr>
          <w:rFonts w:ascii="Times New Roman" w:hAnsi="Times New Roman"/>
          <w:sz w:val="28"/>
          <w:szCs w:val="28"/>
          <w:lang w:eastAsia="ru-RU" w:bidi="ru-RU"/>
        </w:rPr>
        <w:t>телефон: (4712)55-24-87, 34-47-18</w:t>
      </w:r>
    </w:p>
    <w:p w:rsidR="00FB4C23" w:rsidRPr="00544118" w:rsidRDefault="00FB4C23" w:rsidP="00FB4C23">
      <w:pPr>
        <w:tabs>
          <w:tab w:val="left" w:pos="639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 w:rsidRPr="00544118">
        <w:rPr>
          <w:rFonts w:ascii="Times New Roman" w:hAnsi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FB4C23" w:rsidRPr="00544118" w:rsidRDefault="00FB4C23" w:rsidP="00FB4C23">
      <w:pPr>
        <w:spacing w:after="0" w:line="240" w:lineRule="auto"/>
        <w:rPr>
          <w:rFonts w:ascii="Times New Roman" w:hAnsi="Times New Roman"/>
          <w:sz w:val="28"/>
          <w:szCs w:val="28"/>
          <w:lang w:eastAsia="ru-RU" w:bidi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23"/>
        <w:gridCol w:w="4451"/>
      </w:tblGrid>
      <w:tr w:rsidR="00FB4C23" w:rsidRPr="00544118" w:rsidTr="008B441F">
        <w:trPr>
          <w:jc w:val="center"/>
        </w:trPr>
        <w:tc>
          <w:tcPr>
            <w:tcW w:w="4423" w:type="dxa"/>
            <w:shd w:val="clear" w:color="auto" w:fill="auto"/>
            <w:hideMark/>
          </w:tcPr>
          <w:p w:rsidR="00FB4C23" w:rsidRPr="00544118" w:rsidRDefault="00FB4C23" w:rsidP="008B441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544118">
              <w:rPr>
                <w:rFonts w:ascii="Times New Roman" w:eastAsia="Calibri" w:hAnsi="Times New Roman"/>
                <w:lang w:eastAsia="ru-RU"/>
              </w:rPr>
              <w:t>ПРИНЯТО</w:t>
            </w:r>
          </w:p>
          <w:p w:rsidR="00FB4C23" w:rsidRPr="00544118" w:rsidRDefault="00FB4C23" w:rsidP="008B441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544118">
              <w:rPr>
                <w:rFonts w:ascii="Times New Roman" w:eastAsia="Calibri" w:hAnsi="Times New Roman"/>
                <w:lang w:eastAsia="ru-RU"/>
              </w:rPr>
              <w:t>на педагогическом совете</w:t>
            </w:r>
          </w:p>
          <w:p w:rsidR="00FB4C23" w:rsidRPr="00544118" w:rsidRDefault="00FB4C23" w:rsidP="008B441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544118">
              <w:rPr>
                <w:rFonts w:ascii="Times New Roman" w:eastAsia="Calibri" w:hAnsi="Times New Roman"/>
                <w:lang w:eastAsia="ru-RU"/>
              </w:rPr>
              <w:t>МБДОУ «Детский сад</w:t>
            </w:r>
          </w:p>
          <w:p w:rsidR="00FB4C23" w:rsidRPr="00544118" w:rsidRDefault="00FB4C23" w:rsidP="008B441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544118">
              <w:rPr>
                <w:rFonts w:ascii="Times New Roman" w:eastAsia="Calibri" w:hAnsi="Times New Roman"/>
                <w:lang w:eastAsia="ru-RU"/>
              </w:rPr>
              <w:t>комбинированного вида №1»</w:t>
            </w:r>
          </w:p>
          <w:p w:rsidR="00FB4C23" w:rsidRPr="00544118" w:rsidRDefault="00FB4C23" w:rsidP="008B441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544118">
              <w:rPr>
                <w:rFonts w:ascii="Times New Roman" w:eastAsia="Calibri" w:hAnsi="Times New Roman"/>
                <w:lang w:eastAsia="ru-RU"/>
              </w:rPr>
              <w:t>протокол № 5</w:t>
            </w:r>
          </w:p>
          <w:p w:rsidR="00FB4C23" w:rsidRPr="00544118" w:rsidRDefault="00FB4C23" w:rsidP="008B441F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544118">
              <w:rPr>
                <w:rFonts w:ascii="Times New Roman" w:eastAsia="Calibri" w:hAnsi="Times New Roman"/>
                <w:lang w:eastAsia="ru-RU"/>
              </w:rPr>
              <w:t xml:space="preserve">от «31» мая 2024 г  </w:t>
            </w:r>
          </w:p>
        </w:tc>
        <w:tc>
          <w:tcPr>
            <w:tcW w:w="4451" w:type="dxa"/>
            <w:shd w:val="clear" w:color="auto" w:fill="auto"/>
            <w:hideMark/>
          </w:tcPr>
          <w:p w:rsidR="00FB4C23" w:rsidRPr="00544118" w:rsidRDefault="00FB4C23" w:rsidP="008B441F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544118">
              <w:rPr>
                <w:rFonts w:ascii="Times New Roman" w:eastAsia="Calibri" w:hAnsi="Times New Roman"/>
                <w:lang w:eastAsia="ru-RU"/>
              </w:rPr>
              <w:t>УТВЕРЖДЕНО</w:t>
            </w:r>
          </w:p>
          <w:p w:rsidR="00FB4C23" w:rsidRPr="00544118" w:rsidRDefault="00FB4C23" w:rsidP="008B441F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544118">
              <w:rPr>
                <w:rFonts w:ascii="Times New Roman" w:eastAsia="Calibri" w:hAnsi="Times New Roman"/>
                <w:lang w:eastAsia="ru-RU"/>
              </w:rPr>
              <w:t>Приказом № 103</w:t>
            </w:r>
          </w:p>
          <w:p w:rsidR="00FB4C23" w:rsidRPr="00544118" w:rsidRDefault="00FB4C23" w:rsidP="008B441F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544118">
              <w:rPr>
                <w:rFonts w:ascii="Times New Roman" w:eastAsia="Calibri" w:hAnsi="Times New Roman"/>
                <w:lang w:eastAsia="ru-RU"/>
              </w:rPr>
              <w:t>от «31» мая 2024</w:t>
            </w:r>
          </w:p>
          <w:p w:rsidR="00FB4C23" w:rsidRPr="00544118" w:rsidRDefault="00FB4C23" w:rsidP="008B441F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544118">
              <w:rPr>
                <w:rFonts w:ascii="Times New Roman" w:eastAsia="Calibri" w:hAnsi="Times New Roman"/>
                <w:lang w:eastAsia="ru-RU"/>
              </w:rPr>
              <w:t>Заведующий МБДОУ «Детский сад</w:t>
            </w:r>
          </w:p>
          <w:p w:rsidR="00FB4C23" w:rsidRPr="00544118" w:rsidRDefault="00FB4C23" w:rsidP="008B441F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544118">
              <w:rPr>
                <w:rFonts w:ascii="Times New Roman" w:eastAsia="Calibri" w:hAnsi="Times New Roman"/>
                <w:lang w:eastAsia="ru-RU"/>
              </w:rPr>
              <w:t>комбинированного вида  №1»</w:t>
            </w:r>
          </w:p>
          <w:p w:rsidR="00FB4C23" w:rsidRPr="00544118" w:rsidRDefault="00FB4C23" w:rsidP="008B441F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544118">
              <w:rPr>
                <w:rFonts w:ascii="Times New Roman" w:eastAsia="Calibri" w:hAnsi="Times New Roman"/>
                <w:lang w:eastAsia="ru-RU"/>
              </w:rPr>
              <w:t xml:space="preserve">______________А.В. </w:t>
            </w:r>
            <w:proofErr w:type="spellStart"/>
            <w:r w:rsidRPr="00544118">
              <w:rPr>
                <w:rFonts w:ascii="Times New Roman" w:eastAsia="Calibri" w:hAnsi="Times New Roman"/>
                <w:lang w:eastAsia="ru-RU"/>
              </w:rPr>
              <w:t>Печёрская</w:t>
            </w:r>
            <w:proofErr w:type="spellEnd"/>
          </w:p>
        </w:tc>
      </w:tr>
    </w:tbl>
    <w:p w:rsidR="00FB4C23" w:rsidRPr="00544118" w:rsidRDefault="00FB4C23" w:rsidP="00FB4C23">
      <w:pPr>
        <w:spacing w:after="0" w:line="240" w:lineRule="auto"/>
        <w:rPr>
          <w:rFonts w:ascii="Times New Roman" w:hAnsi="Times New Roman"/>
          <w:sz w:val="28"/>
          <w:szCs w:val="28"/>
          <w:lang w:eastAsia="ru-RU" w:bidi="ru-RU"/>
        </w:rPr>
      </w:pPr>
    </w:p>
    <w:p w:rsidR="007D1720" w:rsidRPr="007D1720" w:rsidRDefault="001425D3" w:rsidP="007D1720">
      <w:pPr>
        <w:pStyle w:val="a5"/>
        <w:spacing w:before="7"/>
        <w:jc w:val="left"/>
        <w:rPr>
          <w:rFonts w:ascii="Times New Roman" w:hAnsi="Times New Roman"/>
          <w:sz w:val="38"/>
        </w:rPr>
      </w:pPr>
      <w:r w:rsidRPr="003909DA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6E0ED" wp14:editId="5A2FB77E">
                <wp:simplePos x="0" y="0"/>
                <wp:positionH relativeFrom="column">
                  <wp:posOffset>4089400</wp:posOffset>
                </wp:positionH>
                <wp:positionV relativeFrom="paragraph">
                  <wp:posOffset>5080</wp:posOffset>
                </wp:positionV>
                <wp:extent cx="2592070" cy="1041400"/>
                <wp:effectExtent l="0" t="0" r="17780" b="2540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5D3" w:rsidRPr="003909DA" w:rsidRDefault="001425D3" w:rsidP="001425D3">
                            <w:pPr>
                              <w:widowControl w:val="0"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bookmarkStart w:id="0" w:name="_GoBack"/>
                            <w:r w:rsidRPr="003909DA">
                              <w:rPr>
                                <w:rFonts w:ascii="Times New Roman" w:hAnsi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  <w:t>ДОКУМЕНТ ПОДПИСАН</w:t>
                            </w:r>
                          </w:p>
                          <w:p w:rsidR="001425D3" w:rsidRPr="003909DA" w:rsidRDefault="001425D3" w:rsidP="001425D3">
                            <w:pPr>
                              <w:widowControl w:val="0"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rFonts w:ascii="Times New Roman" w:hAnsi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:rsidR="001425D3" w:rsidRPr="003909DA" w:rsidRDefault="001425D3" w:rsidP="001425D3">
                            <w:pPr>
                              <w:widowControl w:val="0"/>
                              <w:spacing w:after="0" w:line="240" w:lineRule="auto"/>
                              <w:ind w:left="1335" w:hanging="1335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24"/>
                              </w:rPr>
                            </w:pPr>
                            <w:r w:rsidRPr="003909DA">
                              <w:rPr>
                                <w:rFonts w:ascii="Times New Roman" w:hAnsi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  <w:t>Сертификат</w:t>
                            </w:r>
                            <w:r w:rsidRPr="003909DA"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‎</w:t>
                            </w:r>
                            <w:r w:rsidRPr="003909DA">
                              <w:rPr>
                                <w:rFonts w:ascii="Courier" w:hAnsi="Courier" w:cs="Courier"/>
                                <w:sz w:val="11"/>
                                <w:szCs w:val="17"/>
                              </w:rPr>
                              <w:t xml:space="preserve">‎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00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cc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66 5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58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d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0 1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1 38 10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c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0 7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ec</w:t>
                            </w:r>
                            <w:proofErr w:type="spellEnd"/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9 </w:t>
                            </w:r>
                            <w:proofErr w:type="spellStart"/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af</w:t>
                            </w:r>
                            <w:proofErr w:type="spellEnd"/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86 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4</w:t>
                            </w:r>
                          </w:p>
                          <w:p w:rsidR="001425D3" w:rsidRPr="003909DA" w:rsidRDefault="001425D3" w:rsidP="001425D3">
                            <w:pPr>
                              <w:widowControl w:val="0"/>
                              <w:spacing w:after="0" w:line="240" w:lineRule="auto"/>
                              <w:ind w:left="1335" w:hanging="1335"/>
                              <w:suppressOverlap/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</w:pPr>
                            <w:r w:rsidRPr="003909DA">
                              <w:rPr>
                                <w:rFonts w:ascii="Times New Roman" w:hAnsi="Times New Roman"/>
                                <w:b/>
                                <w:sz w:val="18"/>
                                <w:szCs w:val="24"/>
                                <w:lang w:val="x-none"/>
                              </w:rPr>
                              <w:t>Владелец</w:t>
                            </w:r>
                            <w:r w:rsidRPr="003909DA">
                              <w:rPr>
                                <w:rFonts w:ascii="Times New Roman" w:hAnsi="Times New Roman"/>
                                <w:sz w:val="18"/>
                                <w:szCs w:val="24"/>
                              </w:rPr>
                              <w:t xml:space="preserve"> Печерская Анжела Владимировна</w:t>
                            </w:r>
                          </w:p>
                          <w:p w:rsidR="001425D3" w:rsidRPr="003909DA" w:rsidRDefault="001425D3" w:rsidP="001425D3">
                            <w:pPr>
                              <w:rPr>
                                <w:sz w:val="20"/>
                              </w:rPr>
                            </w:pPr>
                            <w:r w:rsidRPr="003909DA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Действителен </w:t>
                            </w:r>
                            <w:r w:rsidRPr="003909DA">
                              <w:rPr>
                                <w:rFonts w:ascii="Times New Roman" w:hAnsi="Times New Roman"/>
                                <w:bCs/>
                                <w:sz w:val="20"/>
                                <w:szCs w:val="24"/>
                              </w:rPr>
                              <w:t>с 20.03.2024 по 13.06.2025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22pt;margin-top:.4pt;width:204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">
                <v:textbox>
                  <w:txbxContent>
                    <w:p w:rsidR="001425D3" w:rsidRPr="003909DA" w:rsidRDefault="001425D3" w:rsidP="001425D3">
                      <w:pPr>
                        <w:widowControl w:val="0"/>
                        <w:spacing w:after="0" w:line="240" w:lineRule="auto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24"/>
                          <w:lang w:val="x-none"/>
                        </w:rPr>
                      </w:pPr>
                      <w:bookmarkStart w:id="1" w:name="_GoBack"/>
                      <w:r w:rsidRPr="003909DA">
                        <w:rPr>
                          <w:rFonts w:ascii="Times New Roman" w:hAnsi="Times New Roman"/>
                          <w:b/>
                          <w:sz w:val="18"/>
                          <w:szCs w:val="24"/>
                          <w:lang w:val="x-none"/>
                        </w:rPr>
                        <w:t>ДОКУМЕНТ ПОДПИСАН</w:t>
                      </w:r>
                    </w:p>
                    <w:p w:rsidR="001425D3" w:rsidRPr="003909DA" w:rsidRDefault="001425D3" w:rsidP="001425D3">
                      <w:pPr>
                        <w:widowControl w:val="0"/>
                        <w:spacing w:after="0" w:line="240" w:lineRule="auto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18"/>
                          <w:szCs w:val="24"/>
                          <w:lang w:val="x-none"/>
                        </w:rPr>
                      </w:pPr>
                      <w:r w:rsidRPr="003909DA">
                        <w:rPr>
                          <w:rFonts w:ascii="Times New Roman" w:hAnsi="Times New Roman"/>
                          <w:b/>
                          <w:sz w:val="18"/>
                          <w:szCs w:val="24"/>
                          <w:lang w:val="x-none"/>
                        </w:rPr>
                        <w:t>ЭЛЕКТРОННОЙ ПОДПИСЬЮ</w:t>
                      </w:r>
                    </w:p>
                    <w:p w:rsidR="001425D3" w:rsidRPr="003909DA" w:rsidRDefault="001425D3" w:rsidP="001425D3">
                      <w:pPr>
                        <w:widowControl w:val="0"/>
                        <w:spacing w:after="0" w:line="240" w:lineRule="auto"/>
                        <w:ind w:left="1335" w:hanging="1335"/>
                        <w:suppressOverlap/>
                        <w:rPr>
                          <w:rFonts w:ascii="Times New Roman" w:hAnsi="Times New Roman" w:cs="Times New Roman"/>
                          <w:b/>
                          <w:sz w:val="18"/>
                          <w:szCs w:val="24"/>
                        </w:rPr>
                      </w:pPr>
                      <w:r w:rsidRPr="003909DA">
                        <w:rPr>
                          <w:rFonts w:ascii="Times New Roman" w:hAnsi="Times New Roman"/>
                          <w:b/>
                          <w:sz w:val="18"/>
                          <w:szCs w:val="24"/>
                          <w:lang w:val="x-none"/>
                        </w:rPr>
                        <w:t>Сертификат</w:t>
                      </w:r>
                      <w:r w:rsidRPr="003909DA">
                        <w:rPr>
                          <w:rFonts w:ascii="Times New Roman" w:hAnsi="Times New Roman"/>
                          <w:sz w:val="18"/>
                          <w:szCs w:val="24"/>
                        </w:rPr>
                        <w:t xml:space="preserve"> 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‎</w:t>
                      </w:r>
                      <w:r w:rsidRPr="003909DA">
                        <w:rPr>
                          <w:rFonts w:ascii="Courier" w:hAnsi="Courier" w:cs="Courier"/>
                          <w:sz w:val="11"/>
                          <w:szCs w:val="17"/>
                        </w:rPr>
                        <w:t xml:space="preserve">‎ 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00 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cc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66 5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f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58 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d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0 1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f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1 38 10 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c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0 7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ec</w:t>
                      </w:r>
                      <w:proofErr w:type="spellEnd"/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9 </w:t>
                      </w:r>
                      <w:proofErr w:type="spellStart"/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af</w:t>
                      </w:r>
                      <w:proofErr w:type="spellEnd"/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86 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4</w:t>
                      </w:r>
                    </w:p>
                    <w:p w:rsidR="001425D3" w:rsidRPr="003909DA" w:rsidRDefault="001425D3" w:rsidP="001425D3">
                      <w:pPr>
                        <w:widowControl w:val="0"/>
                        <w:spacing w:after="0" w:line="240" w:lineRule="auto"/>
                        <w:ind w:left="1335" w:hanging="1335"/>
                        <w:suppressOverlap/>
                        <w:rPr>
                          <w:rFonts w:ascii="Times New Roman" w:hAnsi="Times New Roman"/>
                          <w:sz w:val="18"/>
                          <w:szCs w:val="24"/>
                        </w:rPr>
                      </w:pPr>
                      <w:r w:rsidRPr="003909DA">
                        <w:rPr>
                          <w:rFonts w:ascii="Times New Roman" w:hAnsi="Times New Roman"/>
                          <w:b/>
                          <w:sz w:val="18"/>
                          <w:szCs w:val="24"/>
                          <w:lang w:val="x-none"/>
                        </w:rPr>
                        <w:t>Владелец</w:t>
                      </w:r>
                      <w:r w:rsidRPr="003909DA">
                        <w:rPr>
                          <w:rFonts w:ascii="Times New Roman" w:hAnsi="Times New Roman"/>
                          <w:sz w:val="18"/>
                          <w:szCs w:val="24"/>
                        </w:rPr>
                        <w:t xml:space="preserve"> Печерская Анжела Владимировна</w:t>
                      </w:r>
                    </w:p>
                    <w:p w:rsidR="001425D3" w:rsidRPr="003909DA" w:rsidRDefault="001425D3" w:rsidP="001425D3">
                      <w:pPr>
                        <w:rPr>
                          <w:sz w:val="20"/>
                        </w:rPr>
                      </w:pPr>
                      <w:r w:rsidRPr="003909DA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4"/>
                        </w:rPr>
                        <w:t xml:space="preserve">Действителен </w:t>
                      </w:r>
                      <w:r w:rsidRPr="003909DA">
                        <w:rPr>
                          <w:rFonts w:ascii="Times New Roman" w:hAnsi="Times New Roman"/>
                          <w:bCs/>
                          <w:sz w:val="20"/>
                          <w:szCs w:val="24"/>
                        </w:rPr>
                        <w:t>с 20.03.2024 по 13.06.2025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D1720" w:rsidRPr="007D1720" w:rsidRDefault="007D1720" w:rsidP="007D1720">
      <w:pPr>
        <w:pStyle w:val="a5"/>
        <w:spacing w:before="7"/>
        <w:jc w:val="center"/>
        <w:rPr>
          <w:rFonts w:ascii="Times New Roman" w:hAnsi="Times New Roman"/>
          <w:sz w:val="38"/>
        </w:rPr>
      </w:pPr>
    </w:p>
    <w:p w:rsidR="007D1720" w:rsidRPr="007D1720" w:rsidRDefault="007D1720" w:rsidP="007D1720">
      <w:pPr>
        <w:pStyle w:val="a5"/>
        <w:spacing w:before="7"/>
        <w:jc w:val="center"/>
        <w:rPr>
          <w:rFonts w:ascii="Times New Roman" w:hAnsi="Times New Roman"/>
          <w:sz w:val="38"/>
        </w:rPr>
      </w:pPr>
    </w:p>
    <w:p w:rsidR="007D1720" w:rsidRPr="007D1720" w:rsidRDefault="007D1720" w:rsidP="007D1720">
      <w:pPr>
        <w:pStyle w:val="a5"/>
        <w:spacing w:before="7"/>
        <w:jc w:val="center"/>
        <w:rPr>
          <w:rFonts w:ascii="Times New Roman" w:hAnsi="Times New Roman"/>
          <w:sz w:val="38"/>
        </w:rPr>
      </w:pPr>
    </w:p>
    <w:p w:rsidR="007D1720" w:rsidRPr="007D1720" w:rsidRDefault="007D1720" w:rsidP="007D1720">
      <w:pPr>
        <w:pStyle w:val="a5"/>
        <w:spacing w:before="7"/>
        <w:jc w:val="center"/>
        <w:rPr>
          <w:rFonts w:ascii="Times New Roman" w:hAnsi="Times New Roman"/>
          <w:sz w:val="38"/>
        </w:rPr>
      </w:pPr>
    </w:p>
    <w:p w:rsidR="007D1720" w:rsidRPr="007D1720" w:rsidRDefault="007D1720" w:rsidP="007D1720">
      <w:pPr>
        <w:pStyle w:val="a5"/>
        <w:spacing w:before="7"/>
        <w:jc w:val="center"/>
        <w:rPr>
          <w:rFonts w:ascii="Times New Roman" w:hAnsi="Times New Roman"/>
          <w:sz w:val="38"/>
        </w:rPr>
      </w:pPr>
    </w:p>
    <w:p w:rsidR="007D1720" w:rsidRPr="00FB4C23" w:rsidRDefault="007D1720" w:rsidP="007D1720">
      <w:pPr>
        <w:pStyle w:val="1"/>
        <w:spacing w:line="322" w:lineRule="exact"/>
        <w:ind w:left="0"/>
        <w:jc w:val="center"/>
      </w:pPr>
      <w:r w:rsidRPr="00FB4C23">
        <w:t xml:space="preserve">Положение о рейтинге </w:t>
      </w:r>
    </w:p>
    <w:p w:rsidR="007D1720" w:rsidRPr="007D1720" w:rsidRDefault="007D1720" w:rsidP="007D1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2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7D17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D1720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Pr="007D17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D1720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Pr="007D172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D1720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Pr="007D172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D1720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7D1720" w:rsidRPr="007D1720" w:rsidRDefault="007D1720" w:rsidP="007D1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20">
        <w:rPr>
          <w:rFonts w:ascii="Times New Roman" w:hAnsi="Times New Roman" w:cs="Times New Roman"/>
          <w:b/>
          <w:sz w:val="28"/>
          <w:szCs w:val="28"/>
        </w:rPr>
        <w:t xml:space="preserve"> «Детский</w:t>
      </w:r>
      <w:r w:rsidRPr="007D172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D1720">
        <w:rPr>
          <w:rFonts w:ascii="Times New Roman" w:hAnsi="Times New Roman" w:cs="Times New Roman"/>
          <w:b/>
          <w:sz w:val="28"/>
          <w:szCs w:val="28"/>
        </w:rPr>
        <w:t>сад</w:t>
      </w:r>
      <w:r w:rsidRPr="007D172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7D1720">
        <w:rPr>
          <w:rFonts w:ascii="Times New Roman" w:hAnsi="Times New Roman" w:cs="Times New Roman"/>
          <w:b/>
          <w:sz w:val="28"/>
          <w:szCs w:val="28"/>
        </w:rPr>
        <w:t>комбинированного</w:t>
      </w:r>
      <w:r w:rsidRPr="007D172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D1720">
        <w:rPr>
          <w:rFonts w:ascii="Times New Roman" w:hAnsi="Times New Roman" w:cs="Times New Roman"/>
          <w:b/>
          <w:sz w:val="28"/>
          <w:szCs w:val="28"/>
        </w:rPr>
        <w:t>вида</w:t>
      </w:r>
      <w:r w:rsidRPr="007D172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D1720">
        <w:rPr>
          <w:rFonts w:ascii="Times New Roman" w:hAnsi="Times New Roman" w:cs="Times New Roman"/>
          <w:b/>
          <w:sz w:val="28"/>
          <w:szCs w:val="28"/>
        </w:rPr>
        <w:t>№</w:t>
      </w:r>
      <w:r w:rsidRPr="007D172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7D1720">
        <w:rPr>
          <w:rFonts w:ascii="Times New Roman" w:hAnsi="Times New Roman" w:cs="Times New Roman"/>
          <w:b/>
          <w:sz w:val="28"/>
          <w:szCs w:val="28"/>
        </w:rPr>
        <w:t>1»</w:t>
      </w:r>
    </w:p>
    <w:p w:rsidR="007D1720" w:rsidRPr="007D1720" w:rsidRDefault="007D1720" w:rsidP="007D1720">
      <w:pPr>
        <w:pStyle w:val="1"/>
        <w:spacing w:line="321" w:lineRule="exact"/>
        <w:ind w:left="2094"/>
        <w:jc w:val="center"/>
      </w:pPr>
    </w:p>
    <w:p w:rsidR="007D1720" w:rsidRPr="007D1720" w:rsidRDefault="007D1720" w:rsidP="007D1720">
      <w:pPr>
        <w:pStyle w:val="1"/>
        <w:spacing w:line="321" w:lineRule="exact"/>
        <w:ind w:left="2094"/>
      </w:pPr>
    </w:p>
    <w:p w:rsidR="007D1720" w:rsidRPr="007D1720" w:rsidRDefault="007D1720" w:rsidP="007D1720">
      <w:pPr>
        <w:pStyle w:val="1"/>
        <w:spacing w:line="321" w:lineRule="exact"/>
        <w:ind w:left="2094"/>
      </w:pPr>
    </w:p>
    <w:p w:rsidR="007D1720" w:rsidRPr="007D1720" w:rsidRDefault="007D1720" w:rsidP="007D1720">
      <w:pPr>
        <w:pStyle w:val="1"/>
        <w:spacing w:line="321" w:lineRule="exact"/>
        <w:ind w:left="2094"/>
      </w:pPr>
    </w:p>
    <w:p w:rsidR="007D1720" w:rsidRPr="007D1720" w:rsidRDefault="007D1720" w:rsidP="007D1720">
      <w:pPr>
        <w:pStyle w:val="1"/>
        <w:spacing w:line="321" w:lineRule="exact"/>
        <w:ind w:left="2094"/>
      </w:pPr>
    </w:p>
    <w:p w:rsidR="007D1720" w:rsidRPr="007D1720" w:rsidRDefault="007D1720" w:rsidP="007D1720">
      <w:pPr>
        <w:rPr>
          <w:rFonts w:ascii="Times New Roman" w:hAnsi="Times New Roman" w:cs="Times New Roman"/>
        </w:rPr>
      </w:pPr>
    </w:p>
    <w:p w:rsidR="007D1720" w:rsidRPr="007D1720" w:rsidRDefault="007D1720" w:rsidP="007D1720">
      <w:pPr>
        <w:pStyle w:val="1"/>
        <w:spacing w:line="321" w:lineRule="exact"/>
        <w:ind w:left="2094"/>
      </w:pPr>
    </w:p>
    <w:p w:rsidR="007D1720" w:rsidRPr="007D1720" w:rsidRDefault="007D1720" w:rsidP="007D1720">
      <w:pPr>
        <w:pStyle w:val="1"/>
        <w:spacing w:line="321" w:lineRule="exact"/>
        <w:ind w:left="2094"/>
      </w:pPr>
    </w:p>
    <w:p w:rsidR="007D1720" w:rsidRPr="007D1720" w:rsidRDefault="007D1720" w:rsidP="007D1720">
      <w:pPr>
        <w:pStyle w:val="1"/>
        <w:spacing w:line="321" w:lineRule="exact"/>
        <w:ind w:left="2094"/>
      </w:pPr>
    </w:p>
    <w:p w:rsidR="007D1720" w:rsidRPr="007D1720" w:rsidRDefault="007D1720" w:rsidP="007D1720">
      <w:pPr>
        <w:pStyle w:val="1"/>
        <w:spacing w:line="321" w:lineRule="exact"/>
        <w:ind w:left="2094"/>
      </w:pPr>
    </w:p>
    <w:p w:rsidR="007D1720" w:rsidRPr="007D1720" w:rsidRDefault="007D1720" w:rsidP="007D1720">
      <w:pPr>
        <w:jc w:val="center"/>
        <w:rPr>
          <w:rFonts w:ascii="Times New Roman" w:hAnsi="Times New Roman" w:cs="Times New Roman"/>
        </w:rPr>
      </w:pPr>
    </w:p>
    <w:p w:rsidR="007D1720" w:rsidRPr="007D1720" w:rsidRDefault="007D1720" w:rsidP="007D1720">
      <w:pPr>
        <w:jc w:val="center"/>
        <w:rPr>
          <w:rFonts w:ascii="Times New Roman" w:hAnsi="Times New Roman" w:cs="Times New Roman"/>
        </w:rPr>
      </w:pPr>
    </w:p>
    <w:p w:rsidR="007D1720" w:rsidRDefault="007D1720" w:rsidP="007D1720">
      <w:pPr>
        <w:jc w:val="center"/>
        <w:rPr>
          <w:rFonts w:ascii="Times New Roman" w:hAnsi="Times New Roman" w:cs="Times New Roman"/>
        </w:rPr>
      </w:pPr>
      <w:r w:rsidRPr="007D1720">
        <w:rPr>
          <w:rFonts w:ascii="Times New Roman" w:hAnsi="Times New Roman" w:cs="Times New Roman"/>
        </w:rPr>
        <w:t>г. Курск, 2023г.</w:t>
      </w:r>
    </w:p>
    <w:p w:rsidR="00FB4C23" w:rsidRDefault="00FB4C23" w:rsidP="007D1720">
      <w:pPr>
        <w:jc w:val="center"/>
        <w:rPr>
          <w:rFonts w:ascii="Times New Roman" w:hAnsi="Times New Roman" w:cs="Times New Roman"/>
        </w:rPr>
      </w:pPr>
    </w:p>
    <w:p w:rsidR="00FB4C23" w:rsidRDefault="00FB4C23" w:rsidP="007D1720">
      <w:pPr>
        <w:jc w:val="center"/>
        <w:rPr>
          <w:rFonts w:ascii="Times New Roman" w:hAnsi="Times New Roman" w:cs="Times New Roman"/>
        </w:rPr>
      </w:pPr>
    </w:p>
    <w:p w:rsidR="00FB4C23" w:rsidRPr="007D1720" w:rsidRDefault="00FB4C23" w:rsidP="007D1720">
      <w:pPr>
        <w:jc w:val="center"/>
        <w:rPr>
          <w:rFonts w:ascii="Times New Roman" w:hAnsi="Times New Roman" w:cs="Times New Roman"/>
        </w:rPr>
      </w:pPr>
    </w:p>
    <w:p w:rsidR="00B639B7" w:rsidRPr="00065FD2" w:rsidRDefault="00B639B7" w:rsidP="00B639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9B7" w:rsidRPr="005D7D85" w:rsidRDefault="00B639B7" w:rsidP="005D7D8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="00B27D32" w:rsidRPr="005D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Рейтинг – ранг, оценка деятельности образовательно</w:t>
      </w:r>
      <w:r w:rsidR="00FF054D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54D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дится на основе анализа документов, социологических опросов, </w:t>
      </w:r>
      <w:r w:rsidR="00FF054D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самоанализа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54D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FF054D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054D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ор</w:t>
      </w:r>
      <w:r w:rsidR="00717AE0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F054D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анизации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Рейтинг предполагает сбор информации, ее анализ и выстраивание ре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тинга по итогам.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Рейтинг в сфере образования является одним из направлений соверше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ствования системы образования на современном этапе.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Рейтинг представляет собой инструмент оценки эффективности деятел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</w:t>
      </w:r>
      <w:r w:rsidR="003D3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комбинированного вида №1»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Рейтинг позволяет осуществить демократизацию процесса обследования.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Рейтинг осуществляется в соответствии с действующими правовыми и нормативными документами, концепциями, методическими материалами федерал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регионального, муниципального уровней, настоящим Положением.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Цель и задачи рейтинга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Целью рейтинга является оценка эффективности деятельности </w:t>
      </w:r>
      <w:r w:rsidR="003D3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комбинированного вида №1».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достижения поставленной цели решаются следующие задачи: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объективной и достоверной информации о деятельности </w:t>
      </w:r>
      <w:r w:rsidR="003D3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комбинированного вида №1»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рейтинга образовательных </w:t>
      </w:r>
      <w:r w:rsidR="00FF054D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подведомственных к</w:t>
      </w:r>
      <w:r w:rsidR="00FF054D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054D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митету образования города Курска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успешного опыта работы педагогических коллективов;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общественности к оценке качества образования </w:t>
      </w:r>
      <w:r w:rsidR="003D3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</w:t>
      </w:r>
      <w:r w:rsidR="003D3FB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3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сад комбинированного вида №1»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важнейшему социальному институту.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Идеи рейтинга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Идея повышения достоверности оценки качества образования.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Идея информированности заинтересованных структур, общественности о состоянии образования.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Идея рейтинга предполагает использование следующих критериев: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результатов обучения и воспитания;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эффективность использования в образовательном процессе современных о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технологий, в том числе информационно-коммуникационных;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доступности качественного образования;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развития </w:t>
      </w:r>
      <w:r w:rsidR="00FF054D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доступность и открытость информации о деятельности </w:t>
      </w:r>
      <w:r w:rsidR="00AE3B95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</w:t>
      </w:r>
      <w:r w:rsidR="00AE3B95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E3B95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состояние здоровья обучающихся, сотрудников </w:t>
      </w:r>
      <w:r w:rsidR="00AE3B95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FF054D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FF054D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F054D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позитивное отношение родителей (законных представителей), выпускников и местного сообщества к </w:t>
      </w:r>
      <w:r w:rsidR="00AE3B95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условий безопасности участников образовательного процесса в </w:t>
      </w:r>
      <w:r w:rsidR="00AE3B95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реализации творческого потенциала педагогов;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эффективность управления.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Организация и проведение рейтинга </w:t>
      </w:r>
      <w:r w:rsidR="003D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«Детский сад комбин</w:t>
      </w:r>
      <w:r w:rsidR="003D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D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рованного вида №1»</w:t>
      </w:r>
      <w:r w:rsidRPr="005D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B95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Pr="005D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E3B95" w:rsidRPr="005D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 </w:t>
      </w:r>
      <w:r w:rsidR="003D3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комбинированного вида №1»</w:t>
      </w:r>
      <w:r w:rsidR="00AE3B95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на основании приказа комитета образования города Курска, в котором утверждается состав муниципальной рейтинговой комиссии для проведения рейтинга образов</w:t>
      </w:r>
      <w:r w:rsidR="00AE3B95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3B95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организаций, назначается ее председатель и секретарь, сроки проведения рейтинга и предоставления результатов.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D3F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F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ейтинговая комиссия: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324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регистрацию предоставленных образовательными </w:t>
      </w:r>
      <w:r w:rsidR="00FF054D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AE3B95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пакетов документов для участия в процедуре рейтинга;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324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анализ, оценку документов в соответствии с определенными кр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териями и показателями;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D3F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324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рейтинговой</w:t>
      </w:r>
      <w:r w:rsidR="00AE3B95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могут входить представители </w:t>
      </w:r>
      <w:r w:rsidR="003D3F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3D3F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3F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состава организации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3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работники, представители общ</w:t>
      </w:r>
      <w:r w:rsidR="003D3F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D3F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ственности.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D3F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Рейтинг выстраивается автоматически по показателям единиц измерения.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Перечень документов, предоставляемых в </w:t>
      </w:r>
      <w:r w:rsidR="00AE3B95" w:rsidRPr="005D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5D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рейтинг</w:t>
      </w:r>
      <w:r w:rsidRPr="005D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5D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вую комиссию</w:t>
      </w:r>
    </w:p>
    <w:p w:rsidR="00AE3B95" w:rsidRPr="005D7D85" w:rsidRDefault="00036324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73BD0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Рейтинговая оценка включает в себя</w:t>
      </w:r>
      <w:r w:rsidR="00AE3B95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3B95" w:rsidRPr="005D7D85" w:rsidRDefault="00AE3B95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6324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FF054D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самоанализа</w:t>
      </w:r>
      <w:r w:rsidR="00036324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1), 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формируются в соотве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информацией, предоставленной образовательной организацией (Прилож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2);</w:t>
      </w:r>
    </w:p>
    <w:p w:rsidR="00036324" w:rsidRPr="005D7D85" w:rsidRDefault="00AE3B95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3BD0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предоставленные комитетом образования г. Курска, о деятельности образовательной организации за отчетный период </w:t>
      </w:r>
      <w:r w:rsidR="00036324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773BD0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6324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3BD0" w:rsidRPr="005D7D85" w:rsidRDefault="00773BD0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муниципальную рейтинговую комиссию предоставляются следующие документы:</w:t>
      </w:r>
    </w:p>
    <w:p w:rsidR="00773BD0" w:rsidRPr="005D7D85" w:rsidRDefault="00773BD0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материалы самоанализа </w:t>
      </w:r>
      <w:r w:rsidR="003D3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комбинированного вида №1»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критериям и показателям рейтинга;</w:t>
      </w:r>
    </w:p>
    <w:p w:rsidR="00773BD0" w:rsidRPr="005D7D85" w:rsidRDefault="00773BD0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работы образовательной организации за календарный год;</w:t>
      </w:r>
    </w:p>
    <w:p w:rsidR="00773BD0" w:rsidRPr="005D7D85" w:rsidRDefault="00773BD0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авторские дидактические, методические материалы, публикации (по запросу комиссии);</w:t>
      </w:r>
    </w:p>
    <w:p w:rsidR="00773BD0" w:rsidRPr="005D7D85" w:rsidRDefault="00773BD0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приказы образовательной организации (по запросу комиссии).</w:t>
      </w: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9B7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</w:t>
      </w:r>
      <w:r w:rsidR="00B27D32" w:rsidRPr="005D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Порядок, сроки проведения</w:t>
      </w:r>
      <w:r w:rsidRPr="005D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7D32" w:rsidRPr="005D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размещение результатов </w:t>
      </w:r>
      <w:r w:rsidRPr="005D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рейтинга </w:t>
      </w:r>
      <w:r w:rsidR="003D3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«Детский сад комбинированного вида №1»</w:t>
      </w:r>
    </w:p>
    <w:p w:rsidR="00B27D32" w:rsidRPr="005D7D85" w:rsidRDefault="00B639B7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B27D32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 </w:t>
      </w:r>
      <w:r w:rsidR="003D3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комбинированного вида №1»</w:t>
      </w:r>
      <w:r w:rsidR="00773BD0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7D32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один раз </w:t>
      </w:r>
      <w:r w:rsidR="00036324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27D32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по итогам календарного года.</w:t>
      </w:r>
    </w:p>
    <w:p w:rsidR="00995796" w:rsidRPr="005D7D85" w:rsidRDefault="00541616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36324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Рейтинговая комиссия формирует итоговый рейтинг </w:t>
      </w:r>
      <w:r w:rsidR="003D3FB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комбинированного вида №1»</w:t>
      </w:r>
      <w:r w:rsidR="00730C4B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796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73BD0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5796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рейтинговой оценки должны быть размещены на сайте </w:t>
      </w:r>
      <w:r w:rsidR="00EC7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комбинированного вида №1»</w:t>
      </w:r>
      <w:r w:rsidR="00995796" w:rsidRPr="005D7D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095" w:rsidRPr="005D7D85" w:rsidRDefault="00CE7095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95" w:rsidRDefault="00CE7095" w:rsidP="00D5220F">
      <w:pPr>
        <w:shd w:val="clear" w:color="auto" w:fill="FFFFFF"/>
        <w:spacing w:after="0" w:line="360" w:lineRule="auto"/>
        <w:ind w:left="567"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Приложения</w:t>
      </w:r>
      <w:r w:rsidRPr="005D7D85">
        <w:rPr>
          <w:rFonts w:ascii="Times New Roman" w:hAnsi="Times New Roman" w:cs="Times New Roman"/>
          <w:sz w:val="28"/>
          <w:szCs w:val="28"/>
        </w:rPr>
        <w:br w:type="page"/>
      </w:r>
    </w:p>
    <w:p w:rsidR="00D5220F" w:rsidRDefault="00D5220F" w:rsidP="00D522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20F" w:rsidRDefault="00D5220F" w:rsidP="00D522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20F" w:rsidRDefault="00D5220F" w:rsidP="00D522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20F" w:rsidRDefault="00D5220F" w:rsidP="00D522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20F" w:rsidRDefault="00D5220F" w:rsidP="00D522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20F" w:rsidRDefault="00D5220F" w:rsidP="00D522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20F" w:rsidRDefault="00D5220F" w:rsidP="00D522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20F" w:rsidRDefault="00D5220F" w:rsidP="00D522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20F" w:rsidRDefault="00D5220F" w:rsidP="00D522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20F" w:rsidRDefault="00D5220F" w:rsidP="00D522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20F" w:rsidRDefault="00D5220F" w:rsidP="00D522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20F" w:rsidRDefault="00D5220F" w:rsidP="00D522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20F" w:rsidRDefault="00D5220F" w:rsidP="00D522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20F" w:rsidRDefault="00D5220F" w:rsidP="00D522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20F" w:rsidRDefault="00D5220F" w:rsidP="00D522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20F" w:rsidRDefault="00D5220F" w:rsidP="00D522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20F" w:rsidRDefault="00D5220F" w:rsidP="00D522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20F" w:rsidRDefault="00D5220F" w:rsidP="00D5220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20C" w:rsidRPr="00065FD2" w:rsidRDefault="0043320C" w:rsidP="00433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D2">
        <w:rPr>
          <w:rFonts w:ascii="Times New Roman" w:hAnsi="Times New Roman" w:cs="Times New Roman"/>
          <w:b/>
          <w:sz w:val="28"/>
          <w:szCs w:val="28"/>
        </w:rPr>
        <w:t>Рейтинг дошкольных образовательных организаций г. Курска по результатам самоан</w:t>
      </w:r>
      <w:r w:rsidRPr="00065FD2">
        <w:rPr>
          <w:rFonts w:ascii="Times New Roman" w:hAnsi="Times New Roman" w:cs="Times New Roman"/>
          <w:b/>
          <w:sz w:val="28"/>
          <w:szCs w:val="28"/>
        </w:rPr>
        <w:t>а</w:t>
      </w:r>
      <w:r w:rsidRPr="00065FD2">
        <w:rPr>
          <w:rFonts w:ascii="Times New Roman" w:hAnsi="Times New Roman" w:cs="Times New Roman"/>
          <w:b/>
          <w:sz w:val="28"/>
          <w:szCs w:val="28"/>
        </w:rPr>
        <w:t xml:space="preserve">лиза </w:t>
      </w:r>
    </w:p>
    <w:tbl>
      <w:tblPr>
        <w:tblStyle w:val="a7"/>
        <w:tblpPr w:leftFromText="180" w:rightFromText="180" w:vertAnchor="text" w:horzAnchor="margin" w:tblpXSpec="center" w:tblpY="91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567"/>
        <w:gridCol w:w="993"/>
        <w:gridCol w:w="992"/>
        <w:gridCol w:w="992"/>
        <w:gridCol w:w="1134"/>
        <w:gridCol w:w="1134"/>
        <w:gridCol w:w="851"/>
        <w:gridCol w:w="1134"/>
        <w:gridCol w:w="992"/>
        <w:gridCol w:w="992"/>
        <w:gridCol w:w="1276"/>
        <w:gridCol w:w="567"/>
        <w:gridCol w:w="567"/>
      </w:tblGrid>
      <w:tr w:rsidR="00502A82" w:rsidRPr="00065FD2" w:rsidTr="00502A82">
        <w:trPr>
          <w:trHeight w:val="3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A82" w:rsidRPr="00065FD2" w:rsidRDefault="00502A82" w:rsidP="00DA6B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№   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A82" w:rsidRPr="00065FD2" w:rsidRDefault="00502A82" w:rsidP="00DA6B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Организация  вариативности обуч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ния в 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A82" w:rsidRPr="00065FD2" w:rsidRDefault="00502A82" w:rsidP="00DA6B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Инновационная  деятельность  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A82" w:rsidRPr="00065FD2" w:rsidRDefault="00502A82" w:rsidP="00DA6B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Информационная  открытость ОО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A82" w:rsidRPr="00065FD2" w:rsidRDefault="00502A82" w:rsidP="00DA6B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Наличие функционирующих муз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ев, театральных студий, библиотек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A82" w:rsidRPr="00065FD2" w:rsidRDefault="00502A82" w:rsidP="00DA6B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Доля учащихся, охваченных допо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нительным образованием в ОУ, от общего числа учащихся в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A82" w:rsidRPr="00065FD2" w:rsidRDefault="00502A82" w:rsidP="00DA6B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орг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низации в методических изданиях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A82" w:rsidRPr="00065FD2" w:rsidRDefault="00502A82" w:rsidP="00DA6B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дистанционных(заочных) конкурсах профессионального м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A82" w:rsidRPr="00065FD2" w:rsidRDefault="00502A82" w:rsidP="00DA6B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орган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зации в конкурсных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A82" w:rsidRPr="00065FD2" w:rsidRDefault="00502A82" w:rsidP="00DA6B1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Организация социокультурных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A82" w:rsidRPr="00065FD2" w:rsidRDefault="00502A82" w:rsidP="00DA6B1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восп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танников в очных конкурсах, ко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ференциях, соревнованиях и т.д.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A82" w:rsidRPr="00065FD2" w:rsidRDefault="00502A82" w:rsidP="00DA6B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Участие ОО в смотре художестве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ной самодеятельности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A82" w:rsidRPr="00065FD2" w:rsidRDefault="00502A82" w:rsidP="00DA6B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Проведение  на базе ДОУ массовых мероприятий в рамках работы и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новационных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2A82" w:rsidRPr="00065FD2" w:rsidRDefault="00502A82" w:rsidP="00DA6B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Результативность сдачи норм ГТО сотрудниками и воспитанниками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A82" w:rsidRPr="00065FD2" w:rsidRDefault="00502A82" w:rsidP="00DA6B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2A82" w:rsidRPr="00065FD2" w:rsidRDefault="00502A82" w:rsidP="00DA6B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</w:tr>
      <w:tr w:rsidR="00502A82" w:rsidRPr="00065FD2" w:rsidTr="00502A82">
        <w:trPr>
          <w:cantSplit/>
          <w:trHeight w:val="38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82" w:rsidRPr="00065FD2" w:rsidRDefault="00502A82" w:rsidP="00DA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2A82" w:rsidRPr="00065FD2" w:rsidRDefault="00502A82" w:rsidP="00DA6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1-3 балла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2A82" w:rsidRPr="00065FD2" w:rsidRDefault="00502A82" w:rsidP="00DA6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Сумма всех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2A82" w:rsidRPr="00065FD2" w:rsidRDefault="00502A82" w:rsidP="00DA6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Каждая ссылка  </w:t>
            </w:r>
            <w:r w:rsidRPr="0006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1 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баллу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2A82" w:rsidRPr="00065FD2" w:rsidRDefault="00502A82" w:rsidP="00DA6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Сумма всех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2A82" w:rsidRPr="00065FD2" w:rsidRDefault="00502A82" w:rsidP="00DA6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1-10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2A82" w:rsidRPr="00065FD2" w:rsidRDefault="00502A82" w:rsidP="00DA6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1 балл за наличие публикации на каждом уровне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2A82" w:rsidRPr="00065FD2" w:rsidRDefault="00502A82" w:rsidP="00DA6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1 - 3 балла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2A82" w:rsidRPr="00065FD2" w:rsidRDefault="00502A82" w:rsidP="00DA6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Сумма баллов: 0-3 балла за реги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нальный уровень, 0-4 балла за м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2A82" w:rsidRPr="00065FD2" w:rsidRDefault="00502A82" w:rsidP="00DA6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2 балла за региональный уровень, 1 балл за муниципальный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2A82" w:rsidRPr="00065FD2" w:rsidRDefault="00502A82" w:rsidP="00DA6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Сумма  баллов:  4 б. – победитель, 3 и 2 б. – призер, 1 б. – участник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2A82" w:rsidRPr="00065FD2" w:rsidRDefault="00502A82" w:rsidP="00DA6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«да» -  1 балл</w:t>
            </w:r>
          </w:p>
          <w:p w:rsidR="00502A82" w:rsidRPr="00065FD2" w:rsidRDefault="00502A82" w:rsidP="00DA6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«нет» -  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2A82" w:rsidRPr="00065FD2" w:rsidRDefault="00502A82" w:rsidP="00DA6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1 балл за каждое 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2A82" w:rsidRPr="00065FD2" w:rsidRDefault="00502A82" w:rsidP="00DA6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3 балла – золотой значок, </w:t>
            </w:r>
          </w:p>
          <w:p w:rsidR="00502A82" w:rsidRPr="00065FD2" w:rsidRDefault="00502A82" w:rsidP="00DA6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2 балла – серебряный значок, </w:t>
            </w:r>
          </w:p>
          <w:p w:rsidR="00502A82" w:rsidRPr="00065FD2" w:rsidRDefault="00502A82" w:rsidP="00DA6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1 балл – бронзовый значок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2A82" w:rsidRPr="00065FD2" w:rsidRDefault="00502A82" w:rsidP="00DA6B1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2A82" w:rsidRPr="00065FD2" w:rsidRDefault="00502A82" w:rsidP="00DA6B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1EA2" w:rsidRPr="00065FD2" w:rsidRDefault="002B1EA2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B1E" w:rsidRPr="00065FD2" w:rsidRDefault="00DA6B1E" w:rsidP="002B1E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20C" w:rsidRPr="00065FD2" w:rsidRDefault="0043320C">
      <w:pPr>
        <w:rPr>
          <w:rFonts w:ascii="Times New Roman" w:hAnsi="Times New Roman"/>
          <w:b/>
          <w:sz w:val="24"/>
          <w:szCs w:val="24"/>
        </w:rPr>
      </w:pPr>
      <w:r w:rsidRPr="00065FD2">
        <w:rPr>
          <w:rFonts w:ascii="Times New Roman" w:hAnsi="Times New Roman"/>
          <w:b/>
          <w:sz w:val="24"/>
          <w:szCs w:val="24"/>
        </w:rPr>
        <w:br w:type="page"/>
      </w:r>
    </w:p>
    <w:p w:rsidR="0043320C" w:rsidRPr="00065FD2" w:rsidRDefault="0043320C">
      <w:pPr>
        <w:rPr>
          <w:rFonts w:ascii="Times New Roman" w:hAnsi="Times New Roman"/>
          <w:b/>
          <w:sz w:val="24"/>
          <w:szCs w:val="24"/>
        </w:rPr>
      </w:pPr>
    </w:p>
    <w:p w:rsidR="00BE2E77" w:rsidRPr="00065FD2" w:rsidRDefault="00BE2E77" w:rsidP="00BE2E77">
      <w:pPr>
        <w:pStyle w:val="a5"/>
        <w:spacing w:after="0" w:line="240" w:lineRule="auto"/>
        <w:ind w:firstLine="833"/>
        <w:jc w:val="center"/>
        <w:rPr>
          <w:rFonts w:ascii="Times New Roman" w:hAnsi="Times New Roman"/>
          <w:b/>
          <w:sz w:val="24"/>
          <w:szCs w:val="24"/>
        </w:rPr>
      </w:pPr>
      <w:r w:rsidRPr="00065FD2">
        <w:rPr>
          <w:rFonts w:ascii="Times New Roman" w:hAnsi="Times New Roman"/>
          <w:b/>
          <w:sz w:val="24"/>
          <w:szCs w:val="24"/>
        </w:rPr>
        <w:t>Самоанализ дошкольной образовательной организации за 20___ год</w:t>
      </w:r>
    </w:p>
    <w:p w:rsidR="00BE2E77" w:rsidRPr="00065FD2" w:rsidRDefault="00BE2E77" w:rsidP="00BE2E77">
      <w:pPr>
        <w:pStyle w:val="a5"/>
        <w:spacing w:after="0" w:line="240" w:lineRule="auto"/>
        <w:ind w:firstLine="833"/>
        <w:jc w:val="center"/>
        <w:rPr>
          <w:rFonts w:ascii="Times New Roman" w:hAnsi="Times New Roman"/>
          <w:b/>
          <w:sz w:val="24"/>
          <w:szCs w:val="24"/>
        </w:rPr>
      </w:pPr>
      <w:r w:rsidRPr="00065FD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</w:t>
      </w:r>
    </w:p>
    <w:p w:rsidR="00BE2E77" w:rsidRPr="00065FD2" w:rsidRDefault="00BE2E77" w:rsidP="00BE2E77">
      <w:pPr>
        <w:pStyle w:val="a5"/>
        <w:spacing w:after="0" w:line="240" w:lineRule="auto"/>
        <w:ind w:firstLine="833"/>
        <w:jc w:val="center"/>
        <w:rPr>
          <w:rFonts w:ascii="Times New Roman" w:hAnsi="Times New Roman"/>
          <w:sz w:val="24"/>
          <w:szCs w:val="24"/>
        </w:rPr>
      </w:pPr>
      <w:r w:rsidRPr="00065FD2">
        <w:rPr>
          <w:rFonts w:ascii="Times New Roman" w:hAnsi="Times New Roman"/>
          <w:sz w:val="24"/>
          <w:szCs w:val="24"/>
        </w:rPr>
        <w:t>(полное наименование дошкольной образовательной организации)</w:t>
      </w:r>
    </w:p>
    <w:p w:rsidR="00BE2E77" w:rsidRPr="00065FD2" w:rsidRDefault="00BE2E77" w:rsidP="00BE2E77">
      <w:pPr>
        <w:pStyle w:val="a5"/>
        <w:spacing w:after="0" w:line="240" w:lineRule="auto"/>
        <w:ind w:firstLine="833"/>
        <w:jc w:val="center"/>
        <w:rPr>
          <w:rFonts w:ascii="Times New Roman" w:hAnsi="Times New Roman"/>
          <w:b/>
          <w:sz w:val="24"/>
          <w:szCs w:val="24"/>
        </w:rPr>
      </w:pPr>
      <w:r w:rsidRPr="00065FD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</w:t>
      </w:r>
    </w:p>
    <w:p w:rsidR="00BE2E77" w:rsidRPr="00065FD2" w:rsidRDefault="00BE2E77" w:rsidP="00BE2E77">
      <w:pPr>
        <w:pStyle w:val="a5"/>
        <w:spacing w:after="0" w:line="240" w:lineRule="auto"/>
        <w:ind w:firstLine="833"/>
        <w:jc w:val="center"/>
        <w:rPr>
          <w:rFonts w:ascii="Times New Roman" w:hAnsi="Times New Roman"/>
          <w:sz w:val="24"/>
          <w:szCs w:val="24"/>
        </w:rPr>
      </w:pPr>
      <w:r w:rsidRPr="00065FD2">
        <w:rPr>
          <w:rFonts w:ascii="Times New Roman" w:hAnsi="Times New Roman"/>
          <w:sz w:val="24"/>
          <w:szCs w:val="24"/>
        </w:rPr>
        <w:t>(ФИО руководителя)</w:t>
      </w:r>
    </w:p>
    <w:p w:rsidR="00BE2E77" w:rsidRPr="00065FD2" w:rsidRDefault="00BE2E77" w:rsidP="00BE2E77">
      <w:pPr>
        <w:pStyle w:val="a5"/>
        <w:spacing w:after="0" w:line="240" w:lineRule="auto"/>
        <w:ind w:firstLine="833"/>
        <w:jc w:val="center"/>
        <w:rPr>
          <w:rFonts w:ascii="Times New Roman" w:hAnsi="Times New Roman"/>
          <w:b/>
          <w:sz w:val="12"/>
          <w:szCs w:val="24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10490"/>
        <w:gridCol w:w="1559"/>
      </w:tblGrid>
      <w:tr w:rsidR="0043320C" w:rsidRPr="00065FD2" w:rsidTr="00BE2E77">
        <w:trPr>
          <w:trHeight w:val="527"/>
        </w:trPr>
        <w:tc>
          <w:tcPr>
            <w:tcW w:w="567" w:type="dxa"/>
          </w:tcPr>
          <w:p w:rsidR="0043320C" w:rsidRPr="00065FD2" w:rsidRDefault="0043320C" w:rsidP="00BE2E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b/>
                <w:szCs w:val="24"/>
              </w:rPr>
              <w:t>№ п</w:t>
            </w:r>
            <w:r w:rsidR="00BE2E77" w:rsidRPr="00065FD2">
              <w:rPr>
                <w:rFonts w:ascii="Times New Roman" w:hAnsi="Times New Roman" w:cs="Times New Roman"/>
                <w:b/>
                <w:szCs w:val="24"/>
              </w:rPr>
              <w:t>/</w:t>
            </w:r>
            <w:r w:rsidRPr="00065FD2">
              <w:rPr>
                <w:rFonts w:ascii="Times New Roman" w:hAnsi="Times New Roman" w:cs="Times New Roman"/>
                <w:b/>
                <w:szCs w:val="24"/>
              </w:rPr>
              <w:t>п</w:t>
            </w:r>
          </w:p>
        </w:tc>
        <w:tc>
          <w:tcPr>
            <w:tcW w:w="13183" w:type="dxa"/>
            <w:gridSpan w:val="2"/>
            <w:shd w:val="clear" w:color="auto" w:fill="auto"/>
          </w:tcPr>
          <w:p w:rsidR="0043320C" w:rsidRPr="00065FD2" w:rsidRDefault="0043320C" w:rsidP="00BE2E77">
            <w:pPr>
              <w:tabs>
                <w:tab w:val="left" w:pos="82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эффективности и результативности </w:t>
            </w:r>
            <w:r w:rsidR="00BE2E77" w:rsidRPr="00065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Pr="00065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еятельности </w:t>
            </w:r>
            <w:r w:rsidR="00BE2E77" w:rsidRPr="00065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дошкольной </w:t>
            </w:r>
            <w:r w:rsidRPr="00065FD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559" w:type="dxa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</w:tr>
      <w:tr w:rsidR="0043320C" w:rsidRPr="00065FD2" w:rsidTr="00BE2E77">
        <w:trPr>
          <w:trHeight w:val="533"/>
        </w:trPr>
        <w:tc>
          <w:tcPr>
            <w:tcW w:w="567" w:type="dxa"/>
            <w:vMerge w:val="restart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vMerge w:val="restart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Качество нормативно-правового обеспечения</w:t>
            </w:r>
          </w:p>
        </w:tc>
        <w:tc>
          <w:tcPr>
            <w:tcW w:w="10490" w:type="dxa"/>
          </w:tcPr>
          <w:p w:rsidR="0043320C" w:rsidRPr="00065FD2" w:rsidRDefault="0043320C" w:rsidP="00BE2E77">
            <w:pPr>
              <w:tabs>
                <w:tab w:val="left" w:pos="6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предписаний органов контроля (надзора) за деятельностью </w:t>
            </w:r>
            <w:r w:rsidR="00BE2E77" w:rsidRPr="00065FD2">
              <w:rPr>
                <w:rFonts w:ascii="Times New Roman" w:hAnsi="Times New Roman" w:cs="Times New Roman"/>
                <w:sz w:val="24"/>
                <w:szCs w:val="24"/>
              </w:rPr>
              <w:t>дошкольной образовательной организации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пожарной безопасности (ед.)</w:t>
            </w:r>
          </w:p>
        </w:tc>
        <w:tc>
          <w:tcPr>
            <w:tcW w:w="1559" w:type="dxa"/>
            <w:vMerge w:val="restart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217"/>
        </w:trPr>
        <w:tc>
          <w:tcPr>
            <w:tcW w:w="567" w:type="dxa"/>
            <w:vMerge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3320C" w:rsidRPr="00065FD2" w:rsidRDefault="0043320C" w:rsidP="0043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 предписаний органов контроля (надзора) за деятельностью </w:t>
            </w:r>
            <w:r w:rsidR="00BE2E77" w:rsidRPr="00065FD2">
              <w:rPr>
                <w:rFonts w:ascii="Times New Roman" w:hAnsi="Times New Roman" w:cs="Times New Roman"/>
                <w:sz w:val="24"/>
                <w:szCs w:val="24"/>
              </w:rPr>
              <w:t>дошкольной образовательной организации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 в части  антитеррористической безопасности (ед.)</w:t>
            </w:r>
          </w:p>
        </w:tc>
        <w:tc>
          <w:tcPr>
            <w:tcW w:w="1559" w:type="dxa"/>
            <w:vMerge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167"/>
        </w:trPr>
        <w:tc>
          <w:tcPr>
            <w:tcW w:w="567" w:type="dxa"/>
            <w:vMerge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3320C" w:rsidRPr="00065FD2" w:rsidRDefault="0043320C" w:rsidP="00BE2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предписаний органов контроля (надзора) за деятельностью </w:t>
            </w:r>
            <w:r w:rsidR="00BE2E77" w:rsidRPr="00065FD2">
              <w:rPr>
                <w:rFonts w:ascii="Times New Roman" w:hAnsi="Times New Roman" w:cs="Times New Roman"/>
                <w:sz w:val="24"/>
                <w:szCs w:val="24"/>
              </w:rPr>
              <w:t>дошкольной образовательной организации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 в части  соответствия санитарно-эпидемиологическим нормам (ед.)</w:t>
            </w:r>
          </w:p>
        </w:tc>
        <w:tc>
          <w:tcPr>
            <w:tcW w:w="1559" w:type="dxa"/>
            <w:vMerge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151"/>
        </w:trPr>
        <w:tc>
          <w:tcPr>
            <w:tcW w:w="567" w:type="dxa"/>
            <w:vMerge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3320C" w:rsidRPr="00065FD2" w:rsidRDefault="0043320C" w:rsidP="00BE2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предписаний органов контроля (надзора) за деятельностью </w:t>
            </w:r>
            <w:r w:rsidR="00BE2E77"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образовательной организации 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в части соответствия законодательству в сфере образования (ед.)</w:t>
            </w:r>
          </w:p>
        </w:tc>
        <w:tc>
          <w:tcPr>
            <w:tcW w:w="1559" w:type="dxa"/>
            <w:vMerge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277"/>
        </w:trPr>
        <w:tc>
          <w:tcPr>
            <w:tcW w:w="567" w:type="dxa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83" w:type="dxa"/>
            <w:gridSpan w:val="2"/>
          </w:tcPr>
          <w:p w:rsidR="0043320C" w:rsidRPr="00065FD2" w:rsidRDefault="0043320C" w:rsidP="00BE2E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освещение деятельности  </w:t>
            </w:r>
            <w:r w:rsidR="00BE2E77" w:rsidRPr="00065FD2">
              <w:rPr>
                <w:rFonts w:ascii="Times New Roman" w:hAnsi="Times New Roman" w:cs="Times New Roman"/>
                <w:sz w:val="24"/>
                <w:szCs w:val="24"/>
              </w:rPr>
              <w:t>дошкольной образовательной организации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 в официальной группе «Образование города Курска ВКонтакте» и официальной группе </w:t>
            </w:r>
            <w:r w:rsidR="00BE2E77" w:rsidRPr="00065FD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 (систематическое освещение / разовое освещение/отсутствие информации),  (указать ссылки на официальные группы)</w:t>
            </w:r>
          </w:p>
        </w:tc>
        <w:tc>
          <w:tcPr>
            <w:tcW w:w="1559" w:type="dxa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2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83" w:type="dxa"/>
            <w:gridSpan w:val="2"/>
            <w:tcBorders>
              <w:left w:val="single" w:sz="4" w:space="0" w:color="auto"/>
            </w:tcBorders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музеев (ед.)</w:t>
            </w:r>
          </w:p>
        </w:tc>
        <w:tc>
          <w:tcPr>
            <w:tcW w:w="1559" w:type="dxa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21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gridSpan w:val="2"/>
            <w:tcBorders>
              <w:left w:val="single" w:sz="4" w:space="0" w:color="auto"/>
            </w:tcBorders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театров (театральных студий) (ед.)</w:t>
            </w:r>
          </w:p>
        </w:tc>
        <w:tc>
          <w:tcPr>
            <w:tcW w:w="1559" w:type="dxa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303"/>
        </w:trPr>
        <w:tc>
          <w:tcPr>
            <w:tcW w:w="567" w:type="dxa"/>
            <w:tcBorders>
              <w:right w:val="single" w:sz="4" w:space="0" w:color="auto"/>
            </w:tcBorders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83" w:type="dxa"/>
            <w:gridSpan w:val="2"/>
            <w:tcBorders>
              <w:left w:val="single" w:sz="4" w:space="0" w:color="auto"/>
            </w:tcBorders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библиотек (ед.)</w:t>
            </w:r>
          </w:p>
        </w:tc>
        <w:tc>
          <w:tcPr>
            <w:tcW w:w="1559" w:type="dxa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268"/>
        </w:trPr>
        <w:tc>
          <w:tcPr>
            <w:tcW w:w="567" w:type="dxa"/>
            <w:vMerge w:val="restart"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nil"/>
            </w:tcBorders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Организация соци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культурных проектов</w:t>
            </w:r>
          </w:p>
        </w:tc>
        <w:tc>
          <w:tcPr>
            <w:tcW w:w="10490" w:type="dxa"/>
            <w:tcBorders>
              <w:top w:val="nil"/>
              <w:right w:val="single" w:sz="4" w:space="0" w:color="auto"/>
            </w:tcBorders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муниципального уровня (ед.)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191"/>
        </w:trPr>
        <w:tc>
          <w:tcPr>
            <w:tcW w:w="567" w:type="dxa"/>
            <w:vMerge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</w:tcBorders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 регионального  уровня (ед.)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233"/>
        </w:trPr>
        <w:tc>
          <w:tcPr>
            <w:tcW w:w="567" w:type="dxa"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183" w:type="dxa"/>
            <w:gridSpan w:val="2"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в ДОУ дополнительных программ разных направленностей (ед.)</w:t>
            </w:r>
          </w:p>
        </w:tc>
        <w:tc>
          <w:tcPr>
            <w:tcW w:w="1559" w:type="dxa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20"/>
        </w:trPr>
        <w:tc>
          <w:tcPr>
            <w:tcW w:w="567" w:type="dxa"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183" w:type="dxa"/>
            <w:gridSpan w:val="2"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 Доля обучающихся, охваченных дополнительным образованием в ДОУ (% от общего числа обучающихся)</w:t>
            </w:r>
          </w:p>
        </w:tc>
        <w:tc>
          <w:tcPr>
            <w:tcW w:w="1559" w:type="dxa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342"/>
        </w:trPr>
        <w:tc>
          <w:tcPr>
            <w:tcW w:w="567" w:type="dxa"/>
            <w:vMerge w:val="restart"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  <w:vMerge w:val="restart"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Результативность уч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стия  воспитанников – в очных конкурсах, ко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ференциях, соревнов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ниях (по приказу)</w:t>
            </w:r>
          </w:p>
        </w:tc>
        <w:tc>
          <w:tcPr>
            <w:tcW w:w="10490" w:type="dxa"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 на международном уровне (чел.)</w:t>
            </w:r>
          </w:p>
        </w:tc>
        <w:tc>
          <w:tcPr>
            <w:tcW w:w="1559" w:type="dxa"/>
            <w:vMerge w:val="restart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301"/>
        </w:trPr>
        <w:tc>
          <w:tcPr>
            <w:tcW w:w="567" w:type="dxa"/>
            <w:vMerge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на федеральном уровне (чел.)</w:t>
            </w:r>
          </w:p>
        </w:tc>
        <w:tc>
          <w:tcPr>
            <w:tcW w:w="1559" w:type="dxa"/>
            <w:vMerge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323"/>
        </w:trPr>
        <w:tc>
          <w:tcPr>
            <w:tcW w:w="567" w:type="dxa"/>
            <w:vMerge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3320C" w:rsidRPr="00065FD2" w:rsidRDefault="0043320C" w:rsidP="0043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на межрегиональном уровне (чел.)</w:t>
            </w:r>
          </w:p>
        </w:tc>
        <w:tc>
          <w:tcPr>
            <w:tcW w:w="1559" w:type="dxa"/>
            <w:vMerge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201"/>
        </w:trPr>
        <w:tc>
          <w:tcPr>
            <w:tcW w:w="567" w:type="dxa"/>
            <w:vMerge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на региональном уровне (чел.)</w:t>
            </w:r>
          </w:p>
        </w:tc>
        <w:tc>
          <w:tcPr>
            <w:tcW w:w="1559" w:type="dxa"/>
            <w:vMerge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179"/>
        </w:trPr>
        <w:tc>
          <w:tcPr>
            <w:tcW w:w="567" w:type="dxa"/>
            <w:vMerge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на муниципальном уровне (чел.)</w:t>
            </w:r>
          </w:p>
        </w:tc>
        <w:tc>
          <w:tcPr>
            <w:tcW w:w="1559" w:type="dxa"/>
            <w:vMerge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578"/>
        </w:trPr>
        <w:tc>
          <w:tcPr>
            <w:tcW w:w="567" w:type="dxa"/>
            <w:vMerge w:val="restart"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</w:tcPr>
          <w:p w:rsidR="0043320C" w:rsidRPr="00065FD2" w:rsidRDefault="0043320C" w:rsidP="0043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Результативность уч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стия воспитанников в дистанционных мер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приятиях </w:t>
            </w:r>
          </w:p>
        </w:tc>
        <w:tc>
          <w:tcPr>
            <w:tcW w:w="10490" w:type="dxa"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 в конкурсах (чел.)</w:t>
            </w:r>
          </w:p>
        </w:tc>
        <w:tc>
          <w:tcPr>
            <w:tcW w:w="1559" w:type="dxa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460"/>
        </w:trPr>
        <w:tc>
          <w:tcPr>
            <w:tcW w:w="567" w:type="dxa"/>
            <w:vMerge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3320C" w:rsidRPr="00065FD2" w:rsidRDefault="0043320C" w:rsidP="0043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и призеров  в конференциях (чел.)</w:t>
            </w:r>
          </w:p>
        </w:tc>
        <w:tc>
          <w:tcPr>
            <w:tcW w:w="1559" w:type="dxa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EA2" w:rsidRPr="00065FD2" w:rsidRDefault="002B1EA2">
      <w:r w:rsidRPr="00065FD2">
        <w:br w:type="page"/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10490"/>
        <w:gridCol w:w="1559"/>
      </w:tblGrid>
      <w:tr w:rsidR="0043320C" w:rsidRPr="00065FD2" w:rsidTr="00BE2E77">
        <w:trPr>
          <w:trHeight w:val="141"/>
        </w:trPr>
        <w:tc>
          <w:tcPr>
            <w:tcW w:w="567" w:type="dxa"/>
            <w:vMerge w:val="restart"/>
          </w:tcPr>
          <w:p w:rsidR="0043320C" w:rsidRPr="00065FD2" w:rsidRDefault="0043320C" w:rsidP="00BE2E77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3" w:type="dxa"/>
            <w:vMerge w:val="restart"/>
          </w:tcPr>
          <w:p w:rsidR="0043320C" w:rsidRPr="00065FD2" w:rsidRDefault="0043320C" w:rsidP="0043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Результативность сдачи норм ГТО</w:t>
            </w:r>
          </w:p>
        </w:tc>
        <w:tc>
          <w:tcPr>
            <w:tcW w:w="10490" w:type="dxa"/>
          </w:tcPr>
          <w:p w:rsidR="0043320C" w:rsidRPr="00065FD2" w:rsidRDefault="0043320C" w:rsidP="00BE2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E2E77" w:rsidRPr="00065F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, принявших участие в сдаче нормативов ГТО  (чел.)</w:t>
            </w:r>
          </w:p>
        </w:tc>
        <w:tc>
          <w:tcPr>
            <w:tcW w:w="1559" w:type="dxa"/>
            <w:vMerge w:val="restart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201"/>
        </w:trPr>
        <w:tc>
          <w:tcPr>
            <w:tcW w:w="567" w:type="dxa"/>
            <w:vMerge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3320C" w:rsidRPr="00065FD2" w:rsidRDefault="0043320C" w:rsidP="0043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3320C" w:rsidRPr="00065FD2" w:rsidRDefault="0043320C" w:rsidP="00BE2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золотых, серебряных, бронзовых знаков </w:t>
            </w:r>
            <w:r w:rsidR="00BE2E77" w:rsidRPr="00065FD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 (чел.)</w:t>
            </w:r>
          </w:p>
        </w:tc>
        <w:tc>
          <w:tcPr>
            <w:tcW w:w="1559" w:type="dxa"/>
            <w:vMerge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134"/>
        </w:trPr>
        <w:tc>
          <w:tcPr>
            <w:tcW w:w="567" w:type="dxa"/>
            <w:vMerge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3320C" w:rsidRPr="00065FD2" w:rsidRDefault="0043320C" w:rsidP="0043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принявших участие в сдаче нормативов ГТО (чел.)</w:t>
            </w:r>
          </w:p>
        </w:tc>
        <w:tc>
          <w:tcPr>
            <w:tcW w:w="1559" w:type="dxa"/>
            <w:vMerge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172"/>
        </w:trPr>
        <w:tc>
          <w:tcPr>
            <w:tcW w:w="567" w:type="dxa"/>
            <w:vMerge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3320C" w:rsidRPr="00065FD2" w:rsidRDefault="0043320C" w:rsidP="0043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золотых, серебряных, бронзовых знаков работников (чел.)</w:t>
            </w:r>
          </w:p>
        </w:tc>
        <w:tc>
          <w:tcPr>
            <w:tcW w:w="1559" w:type="dxa"/>
            <w:vMerge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172"/>
        </w:trPr>
        <w:tc>
          <w:tcPr>
            <w:tcW w:w="567" w:type="dxa"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43320C" w:rsidRPr="00065FD2" w:rsidRDefault="0043320C" w:rsidP="0043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Организация вариати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ности обучения в </w:t>
            </w:r>
            <w:r w:rsidR="00BE2E77" w:rsidRPr="00065F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E2E77" w:rsidRPr="00065F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2E77" w:rsidRPr="00065FD2">
              <w:rPr>
                <w:rFonts w:ascii="Times New Roman" w:hAnsi="Times New Roman" w:cs="Times New Roman"/>
                <w:sz w:val="24"/>
                <w:szCs w:val="24"/>
              </w:rPr>
              <w:t>школьной образов</w:t>
            </w:r>
            <w:r w:rsidR="00BE2E77" w:rsidRPr="00065F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2E77" w:rsidRPr="00065FD2">
              <w:rPr>
                <w:rFonts w:ascii="Times New Roman" w:hAnsi="Times New Roman" w:cs="Times New Roman"/>
                <w:sz w:val="24"/>
                <w:szCs w:val="24"/>
              </w:rPr>
              <w:t>тельной организации</w:t>
            </w:r>
          </w:p>
        </w:tc>
        <w:tc>
          <w:tcPr>
            <w:tcW w:w="10490" w:type="dxa"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детей инвалидов и детей с ОВЗ (чел.)</w:t>
            </w:r>
          </w:p>
        </w:tc>
        <w:tc>
          <w:tcPr>
            <w:tcW w:w="1559" w:type="dxa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343"/>
        </w:trPr>
        <w:tc>
          <w:tcPr>
            <w:tcW w:w="567" w:type="dxa"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183" w:type="dxa"/>
            <w:gridSpan w:val="2"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платных образовательных  и (или) иных платных услуг  (ед.) </w:t>
            </w:r>
            <w:r w:rsidRPr="00065FD2">
              <w:rPr>
                <w:rFonts w:ascii="Times New Roman" w:hAnsi="Times New Roman" w:cs="Times New Roman"/>
                <w:i/>
                <w:sz w:val="24"/>
                <w:szCs w:val="24"/>
              </w:rPr>
              <w:t>(только для бюджетных организаций)</w:t>
            </w:r>
          </w:p>
        </w:tc>
        <w:tc>
          <w:tcPr>
            <w:tcW w:w="1559" w:type="dxa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359"/>
        </w:trPr>
        <w:tc>
          <w:tcPr>
            <w:tcW w:w="567" w:type="dxa"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183" w:type="dxa"/>
            <w:gridSpan w:val="2"/>
            <w:tcBorders>
              <w:bottom w:val="nil"/>
              <w:right w:val="single" w:sz="4" w:space="0" w:color="auto"/>
            </w:tcBorders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победителей/призеров/участников в дистанционных (заочных) конкурсах профессионального мастерства (чел.)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</w:tcBorders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385"/>
        </w:trPr>
        <w:tc>
          <w:tcPr>
            <w:tcW w:w="567" w:type="dxa"/>
            <w:vMerge w:val="restart"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Результативность уч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стия  </w:t>
            </w:r>
            <w:r w:rsidR="00BE2E77" w:rsidRPr="00065FD2">
              <w:rPr>
                <w:rFonts w:ascii="Times New Roman" w:hAnsi="Times New Roman" w:cs="Times New Roman"/>
                <w:sz w:val="24"/>
                <w:szCs w:val="24"/>
              </w:rPr>
              <w:t>дошкольной обр</w:t>
            </w:r>
            <w:r w:rsidR="00BE2E77" w:rsidRPr="00065F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2E77" w:rsidRPr="00065FD2">
              <w:rPr>
                <w:rFonts w:ascii="Times New Roman" w:hAnsi="Times New Roman" w:cs="Times New Roman"/>
                <w:sz w:val="24"/>
                <w:szCs w:val="24"/>
              </w:rPr>
              <w:t>зовательной организ</w:t>
            </w:r>
            <w:r w:rsidR="00BE2E77" w:rsidRPr="00065F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2E77"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конкурсных м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роприятиях</w:t>
            </w:r>
          </w:p>
        </w:tc>
        <w:tc>
          <w:tcPr>
            <w:tcW w:w="10490" w:type="dxa"/>
            <w:tcBorders>
              <w:bottom w:val="single" w:sz="4" w:space="0" w:color="auto"/>
              <w:right w:val="single" w:sz="4" w:space="0" w:color="auto"/>
            </w:tcBorders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Победитель конкурсного мероприятия муниципального/ регионального/ всероссийского уровней  (чел.)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502"/>
        </w:trPr>
        <w:tc>
          <w:tcPr>
            <w:tcW w:w="567" w:type="dxa"/>
            <w:vMerge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bottom w:val="single" w:sz="4" w:space="0" w:color="auto"/>
              <w:right w:val="single" w:sz="4" w:space="0" w:color="auto"/>
            </w:tcBorders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Участник конкурсного мероприятия муниципального/ регионального/ всероссийского уровней   (чел.)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368"/>
        </w:trPr>
        <w:tc>
          <w:tcPr>
            <w:tcW w:w="567" w:type="dxa"/>
            <w:vMerge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  <w:right w:val="single" w:sz="4" w:space="0" w:color="auto"/>
            </w:tcBorders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bottom w:val="nil"/>
              <w:right w:val="single" w:sz="4" w:space="0" w:color="auto"/>
            </w:tcBorders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Победитель/призер/участник окружного конкурсного мероприятия (чел.)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</w:tcBorders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291"/>
        </w:trPr>
        <w:tc>
          <w:tcPr>
            <w:tcW w:w="567" w:type="dxa"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183" w:type="dxa"/>
            <w:gridSpan w:val="2"/>
          </w:tcPr>
          <w:p w:rsidR="0043320C" w:rsidRPr="00065FD2" w:rsidRDefault="0043320C" w:rsidP="0043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Участие работников ДОУ в смотре-конкурсе художественной самодеятельности: (участие/результат)</w:t>
            </w:r>
          </w:p>
        </w:tc>
        <w:tc>
          <w:tcPr>
            <w:tcW w:w="1559" w:type="dxa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277"/>
        </w:trPr>
        <w:tc>
          <w:tcPr>
            <w:tcW w:w="567" w:type="dxa"/>
            <w:vMerge w:val="restart"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3320C" w:rsidRPr="00065FD2" w:rsidRDefault="0043320C" w:rsidP="0043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стажир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вочных</w:t>
            </w:r>
            <w:proofErr w:type="spellEnd"/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апробацио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 и  экспериме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тальных площадок (по приказу)</w:t>
            </w:r>
          </w:p>
        </w:tc>
        <w:tc>
          <w:tcPr>
            <w:tcW w:w="10490" w:type="dxa"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 и экспериментальных площадок муниципального  уровня (ед.)</w:t>
            </w:r>
          </w:p>
        </w:tc>
        <w:tc>
          <w:tcPr>
            <w:tcW w:w="1559" w:type="dxa"/>
            <w:vMerge w:val="restart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586"/>
        </w:trPr>
        <w:tc>
          <w:tcPr>
            <w:tcW w:w="567" w:type="dxa"/>
            <w:vMerge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065FD2">
              <w:rPr>
                <w:rFonts w:ascii="Times New Roman" w:hAnsi="Times New Roman" w:cs="Times New Roman"/>
                <w:sz w:val="24"/>
                <w:szCs w:val="24"/>
              </w:rPr>
              <w:t xml:space="preserve">  и экспериментальных площадок регионального уровня (ед.)</w:t>
            </w:r>
          </w:p>
        </w:tc>
        <w:tc>
          <w:tcPr>
            <w:tcW w:w="1559" w:type="dxa"/>
            <w:vMerge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20"/>
        </w:trPr>
        <w:tc>
          <w:tcPr>
            <w:tcW w:w="567" w:type="dxa"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183" w:type="dxa"/>
            <w:gridSpan w:val="2"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на базе ДОУ (или с привлечением работников ДОУ в иных образовательных о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ганизациях)  массовых мероприятий в рамках работы инновационных площадок (ед.)</w:t>
            </w:r>
          </w:p>
        </w:tc>
        <w:tc>
          <w:tcPr>
            <w:tcW w:w="1559" w:type="dxa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121"/>
        </w:trPr>
        <w:tc>
          <w:tcPr>
            <w:tcW w:w="567" w:type="dxa"/>
            <w:vMerge w:val="restart"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vMerge w:val="restart"/>
          </w:tcPr>
          <w:p w:rsidR="0043320C" w:rsidRPr="00065FD2" w:rsidRDefault="0043320C" w:rsidP="00433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учреждения в методических изданиях</w:t>
            </w:r>
          </w:p>
        </w:tc>
        <w:tc>
          <w:tcPr>
            <w:tcW w:w="10490" w:type="dxa"/>
          </w:tcPr>
          <w:p w:rsidR="0043320C" w:rsidRPr="00065FD2" w:rsidRDefault="0043320C" w:rsidP="00BE2E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на муниципальном уровне (ед.)</w:t>
            </w:r>
          </w:p>
        </w:tc>
        <w:tc>
          <w:tcPr>
            <w:tcW w:w="1559" w:type="dxa"/>
            <w:vMerge w:val="restart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184"/>
        </w:trPr>
        <w:tc>
          <w:tcPr>
            <w:tcW w:w="567" w:type="dxa"/>
            <w:vMerge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на региональном уровне (ед.)</w:t>
            </w:r>
          </w:p>
        </w:tc>
        <w:tc>
          <w:tcPr>
            <w:tcW w:w="1559" w:type="dxa"/>
            <w:vMerge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121"/>
        </w:trPr>
        <w:tc>
          <w:tcPr>
            <w:tcW w:w="567" w:type="dxa"/>
            <w:vMerge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на всероссийском уровне  (ед.)</w:t>
            </w:r>
          </w:p>
        </w:tc>
        <w:tc>
          <w:tcPr>
            <w:tcW w:w="1559" w:type="dxa"/>
            <w:vMerge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C" w:rsidRPr="00065FD2" w:rsidTr="00BE2E77">
        <w:trPr>
          <w:trHeight w:val="205"/>
        </w:trPr>
        <w:tc>
          <w:tcPr>
            <w:tcW w:w="567" w:type="dxa"/>
          </w:tcPr>
          <w:p w:rsidR="0043320C" w:rsidRPr="00065FD2" w:rsidRDefault="0043320C" w:rsidP="0043320C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183" w:type="dxa"/>
            <w:gridSpan w:val="2"/>
          </w:tcPr>
          <w:p w:rsidR="0043320C" w:rsidRPr="00065FD2" w:rsidRDefault="0043320C" w:rsidP="00433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FD2">
              <w:rPr>
                <w:rFonts w:ascii="Times New Roman" w:hAnsi="Times New Roman" w:cs="Times New Roman"/>
                <w:sz w:val="24"/>
                <w:szCs w:val="24"/>
              </w:rPr>
              <w:t>Количество случаев травматизма  (ед.)</w:t>
            </w:r>
          </w:p>
        </w:tc>
        <w:tc>
          <w:tcPr>
            <w:tcW w:w="1559" w:type="dxa"/>
          </w:tcPr>
          <w:p w:rsidR="0043320C" w:rsidRPr="00065FD2" w:rsidRDefault="0043320C" w:rsidP="00433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E77" w:rsidRPr="00065FD2" w:rsidRDefault="00BE2E77" w:rsidP="00BE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E77" w:rsidRPr="00065FD2" w:rsidRDefault="00BE2E77" w:rsidP="00BE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FD2">
        <w:rPr>
          <w:rFonts w:ascii="Times New Roman" w:hAnsi="Times New Roman" w:cs="Times New Roman"/>
          <w:sz w:val="24"/>
          <w:szCs w:val="24"/>
        </w:rPr>
        <w:t>Заведующий  ___________________________       /____________________________________/</w:t>
      </w:r>
    </w:p>
    <w:p w:rsidR="00BE2E77" w:rsidRPr="00065FD2" w:rsidRDefault="00BE2E77" w:rsidP="00BE2E7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065FD2">
        <w:rPr>
          <w:rFonts w:ascii="Times New Roman" w:hAnsi="Times New Roman" w:cs="Times New Roman"/>
          <w:sz w:val="24"/>
          <w:szCs w:val="24"/>
        </w:rPr>
        <w:tab/>
      </w:r>
      <w:r w:rsidRPr="00065FD2">
        <w:rPr>
          <w:rFonts w:ascii="Times New Roman" w:hAnsi="Times New Roman" w:cs="Times New Roman"/>
          <w:sz w:val="24"/>
          <w:szCs w:val="24"/>
        </w:rPr>
        <w:tab/>
      </w:r>
      <w:r w:rsidRPr="00065FD2">
        <w:rPr>
          <w:rFonts w:ascii="Times New Roman" w:hAnsi="Times New Roman" w:cs="Times New Roman"/>
          <w:sz w:val="24"/>
          <w:szCs w:val="24"/>
        </w:rPr>
        <w:tab/>
      </w:r>
      <w:r w:rsidRPr="00065FD2">
        <w:rPr>
          <w:rFonts w:ascii="Times New Roman" w:hAnsi="Times New Roman" w:cs="Times New Roman"/>
          <w:sz w:val="20"/>
          <w:szCs w:val="24"/>
        </w:rPr>
        <w:t>подпись</w:t>
      </w:r>
      <w:r w:rsidRPr="00065FD2">
        <w:rPr>
          <w:rFonts w:ascii="Times New Roman" w:hAnsi="Times New Roman" w:cs="Times New Roman"/>
          <w:sz w:val="20"/>
          <w:szCs w:val="24"/>
        </w:rPr>
        <w:tab/>
      </w:r>
      <w:r w:rsidRPr="00065FD2">
        <w:rPr>
          <w:rFonts w:ascii="Times New Roman" w:hAnsi="Times New Roman" w:cs="Times New Roman"/>
          <w:sz w:val="20"/>
          <w:szCs w:val="24"/>
        </w:rPr>
        <w:tab/>
      </w:r>
      <w:r w:rsidRPr="00065FD2">
        <w:rPr>
          <w:rFonts w:ascii="Times New Roman" w:hAnsi="Times New Roman" w:cs="Times New Roman"/>
          <w:sz w:val="20"/>
          <w:szCs w:val="24"/>
        </w:rPr>
        <w:tab/>
      </w:r>
      <w:r w:rsidRPr="00065FD2">
        <w:rPr>
          <w:rFonts w:ascii="Times New Roman" w:hAnsi="Times New Roman" w:cs="Times New Roman"/>
          <w:sz w:val="20"/>
          <w:szCs w:val="24"/>
        </w:rPr>
        <w:tab/>
      </w:r>
      <w:r w:rsidRPr="00065FD2">
        <w:rPr>
          <w:rFonts w:ascii="Times New Roman" w:hAnsi="Times New Roman" w:cs="Times New Roman"/>
          <w:sz w:val="20"/>
          <w:szCs w:val="24"/>
        </w:rPr>
        <w:tab/>
      </w:r>
      <w:r w:rsidRPr="00065FD2">
        <w:rPr>
          <w:rFonts w:ascii="Times New Roman" w:hAnsi="Times New Roman" w:cs="Times New Roman"/>
          <w:sz w:val="20"/>
          <w:szCs w:val="24"/>
        </w:rPr>
        <w:tab/>
      </w:r>
      <w:r w:rsidRPr="00065FD2">
        <w:rPr>
          <w:rFonts w:ascii="Times New Roman" w:hAnsi="Times New Roman" w:cs="Times New Roman"/>
          <w:sz w:val="20"/>
          <w:szCs w:val="24"/>
        </w:rPr>
        <w:tab/>
        <w:t>ФИО</w:t>
      </w:r>
    </w:p>
    <w:p w:rsidR="00BE2E77" w:rsidRPr="00065FD2" w:rsidRDefault="00BE2E77" w:rsidP="00BE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E77" w:rsidRPr="00065FD2" w:rsidRDefault="00BE2E77" w:rsidP="00BE2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FD2">
        <w:rPr>
          <w:rFonts w:ascii="Times New Roman" w:hAnsi="Times New Roman" w:cs="Times New Roman"/>
          <w:sz w:val="24"/>
          <w:szCs w:val="24"/>
        </w:rPr>
        <w:tab/>
      </w:r>
      <w:r w:rsidRPr="00065FD2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43320C" w:rsidRPr="00065FD2" w:rsidRDefault="0043320C" w:rsidP="0043320C">
      <w:pPr>
        <w:rPr>
          <w:rFonts w:ascii="Times New Roman" w:hAnsi="Times New Roman" w:cs="Times New Roman"/>
          <w:sz w:val="24"/>
          <w:szCs w:val="24"/>
        </w:rPr>
      </w:pPr>
    </w:p>
    <w:p w:rsidR="0043320C" w:rsidRPr="00065FD2" w:rsidRDefault="0043320C">
      <w:pPr>
        <w:rPr>
          <w:rFonts w:ascii="Times New Roman" w:hAnsi="Times New Roman" w:cs="Times New Roman"/>
          <w:b/>
          <w:szCs w:val="28"/>
        </w:rPr>
      </w:pPr>
    </w:p>
    <w:sectPr w:rsidR="0043320C" w:rsidRPr="00065FD2" w:rsidSect="007D1720">
      <w:pgSz w:w="11906" w:h="16838"/>
      <w:pgMar w:top="567" w:right="142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1743"/>
    <w:multiLevelType w:val="hybridMultilevel"/>
    <w:tmpl w:val="4880E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528EB"/>
    <w:multiLevelType w:val="hybridMultilevel"/>
    <w:tmpl w:val="FA7028E0"/>
    <w:lvl w:ilvl="0" w:tplc="2F80ACA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B7"/>
    <w:rsid w:val="00036324"/>
    <w:rsid w:val="00065FD2"/>
    <w:rsid w:val="00070FE9"/>
    <w:rsid w:val="0010571F"/>
    <w:rsid w:val="00114CA5"/>
    <w:rsid w:val="0013701C"/>
    <w:rsid w:val="001425D3"/>
    <w:rsid w:val="001700A7"/>
    <w:rsid w:val="00174537"/>
    <w:rsid w:val="001C6D8A"/>
    <w:rsid w:val="00267AE4"/>
    <w:rsid w:val="002B1EA2"/>
    <w:rsid w:val="002D38C0"/>
    <w:rsid w:val="003257C3"/>
    <w:rsid w:val="00343B2E"/>
    <w:rsid w:val="003834F2"/>
    <w:rsid w:val="003D3FB2"/>
    <w:rsid w:val="00421F10"/>
    <w:rsid w:val="0043320C"/>
    <w:rsid w:val="004D35AA"/>
    <w:rsid w:val="00502A82"/>
    <w:rsid w:val="00527825"/>
    <w:rsid w:val="00541616"/>
    <w:rsid w:val="005D7D85"/>
    <w:rsid w:val="005E39A1"/>
    <w:rsid w:val="006856D1"/>
    <w:rsid w:val="00715BA3"/>
    <w:rsid w:val="00717AE0"/>
    <w:rsid w:val="00730C4B"/>
    <w:rsid w:val="00773BD0"/>
    <w:rsid w:val="00791B9D"/>
    <w:rsid w:val="007D1720"/>
    <w:rsid w:val="008D5D8E"/>
    <w:rsid w:val="009359A0"/>
    <w:rsid w:val="00995796"/>
    <w:rsid w:val="00A915C8"/>
    <w:rsid w:val="00A91765"/>
    <w:rsid w:val="00AE3B95"/>
    <w:rsid w:val="00B24874"/>
    <w:rsid w:val="00B27D32"/>
    <w:rsid w:val="00B639B7"/>
    <w:rsid w:val="00BA040B"/>
    <w:rsid w:val="00BA43EC"/>
    <w:rsid w:val="00BC47C4"/>
    <w:rsid w:val="00BE2E77"/>
    <w:rsid w:val="00C33B25"/>
    <w:rsid w:val="00C93DB2"/>
    <w:rsid w:val="00CE7095"/>
    <w:rsid w:val="00D5220F"/>
    <w:rsid w:val="00D560BD"/>
    <w:rsid w:val="00DA6B1E"/>
    <w:rsid w:val="00DF3ACE"/>
    <w:rsid w:val="00E663E8"/>
    <w:rsid w:val="00EC77FD"/>
    <w:rsid w:val="00EE7C7B"/>
    <w:rsid w:val="00F30AFB"/>
    <w:rsid w:val="00F3787D"/>
    <w:rsid w:val="00F415BB"/>
    <w:rsid w:val="00FB4C23"/>
    <w:rsid w:val="00FE246E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BD"/>
  </w:style>
  <w:style w:type="paragraph" w:styleId="1">
    <w:name w:val="heading 1"/>
    <w:basedOn w:val="a"/>
    <w:link w:val="10"/>
    <w:uiPriority w:val="1"/>
    <w:qFormat/>
    <w:rsid w:val="007D1720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9B7"/>
    <w:rPr>
      <w:b/>
      <w:bCs/>
    </w:rPr>
  </w:style>
  <w:style w:type="paragraph" w:styleId="a5">
    <w:name w:val="Body Text"/>
    <w:basedOn w:val="a"/>
    <w:link w:val="a6"/>
    <w:rsid w:val="00CE7095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E7095"/>
    <w:rPr>
      <w:rFonts w:ascii="Garamond" w:eastAsia="Times New Roman" w:hAnsi="Garamond" w:cs="Times New Roman"/>
      <w:szCs w:val="20"/>
      <w:lang w:eastAsia="ru-RU"/>
    </w:rPr>
  </w:style>
  <w:style w:type="table" w:styleId="a7">
    <w:name w:val="Table Grid"/>
    <w:basedOn w:val="a1"/>
    <w:uiPriority w:val="59"/>
    <w:rsid w:val="00F30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0AFB"/>
    <w:pPr>
      <w:ind w:left="720"/>
      <w:contextualSpacing/>
    </w:pPr>
    <w:rPr>
      <w:rFonts w:eastAsiaTheme="minorEastAsia"/>
      <w:lang w:eastAsia="ru-RU"/>
    </w:rPr>
  </w:style>
  <w:style w:type="character" w:styleId="a9">
    <w:name w:val="line number"/>
    <w:basedOn w:val="a0"/>
    <w:uiPriority w:val="99"/>
    <w:semiHidden/>
    <w:unhideWhenUsed/>
    <w:rsid w:val="005D7D85"/>
  </w:style>
  <w:style w:type="paragraph" w:styleId="aa">
    <w:name w:val="Balloon Text"/>
    <w:basedOn w:val="a"/>
    <w:link w:val="ab"/>
    <w:uiPriority w:val="99"/>
    <w:semiHidden/>
    <w:unhideWhenUsed/>
    <w:rsid w:val="00D5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220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7D172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BD"/>
  </w:style>
  <w:style w:type="paragraph" w:styleId="1">
    <w:name w:val="heading 1"/>
    <w:basedOn w:val="a"/>
    <w:link w:val="10"/>
    <w:uiPriority w:val="1"/>
    <w:qFormat/>
    <w:rsid w:val="007D1720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9B7"/>
    <w:rPr>
      <w:b/>
      <w:bCs/>
    </w:rPr>
  </w:style>
  <w:style w:type="paragraph" w:styleId="a5">
    <w:name w:val="Body Text"/>
    <w:basedOn w:val="a"/>
    <w:link w:val="a6"/>
    <w:rsid w:val="00CE7095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E7095"/>
    <w:rPr>
      <w:rFonts w:ascii="Garamond" w:eastAsia="Times New Roman" w:hAnsi="Garamond" w:cs="Times New Roman"/>
      <w:szCs w:val="20"/>
      <w:lang w:eastAsia="ru-RU"/>
    </w:rPr>
  </w:style>
  <w:style w:type="table" w:styleId="a7">
    <w:name w:val="Table Grid"/>
    <w:basedOn w:val="a1"/>
    <w:uiPriority w:val="59"/>
    <w:rsid w:val="00F30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0AFB"/>
    <w:pPr>
      <w:ind w:left="720"/>
      <w:contextualSpacing/>
    </w:pPr>
    <w:rPr>
      <w:rFonts w:eastAsiaTheme="minorEastAsia"/>
      <w:lang w:eastAsia="ru-RU"/>
    </w:rPr>
  </w:style>
  <w:style w:type="character" w:styleId="a9">
    <w:name w:val="line number"/>
    <w:basedOn w:val="a0"/>
    <w:uiPriority w:val="99"/>
    <w:semiHidden/>
    <w:unhideWhenUsed/>
    <w:rsid w:val="005D7D85"/>
  </w:style>
  <w:style w:type="paragraph" w:styleId="aa">
    <w:name w:val="Balloon Text"/>
    <w:basedOn w:val="a"/>
    <w:link w:val="ab"/>
    <w:uiPriority w:val="99"/>
    <w:semiHidden/>
    <w:unhideWhenUsed/>
    <w:rsid w:val="00D5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220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7D172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58B6D-0751-4D60-956E-A6C24E40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5</cp:revision>
  <cp:lastPrinted>2024-06-04T14:28:00Z</cp:lastPrinted>
  <dcterms:created xsi:type="dcterms:W3CDTF">2024-09-10T11:22:00Z</dcterms:created>
  <dcterms:modified xsi:type="dcterms:W3CDTF">2024-09-11T08:11:00Z</dcterms:modified>
</cp:coreProperties>
</file>